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BA40" w14:textId="77777777"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LIST OF POTENTIAL FOOD PROCESSING OPERATIONS</w:t>
      </w:r>
    </w:p>
    <w:p w14:paraId="256FDF5A" w14:textId="77777777"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SANITATION &amp; FOOD SAFETY PROBLEMS</w:t>
      </w:r>
    </w:p>
    <w:p w14:paraId="4FD838B7" w14:textId="77777777" w:rsidR="00EC00E8" w:rsidRPr="00083BB7" w:rsidRDefault="00EC00E8" w:rsidP="00EC00E8">
      <w:pPr>
        <w:autoSpaceDE w:val="0"/>
        <w:autoSpaceDN w:val="0"/>
        <w:adjustRightInd w:val="0"/>
        <w:jc w:val="center"/>
        <w:rPr>
          <w:rFonts w:ascii="Book Antiqua" w:hAnsi="Book Antiqua" w:cs="Arial"/>
          <w:b/>
          <w:bCs/>
        </w:rPr>
      </w:pPr>
    </w:p>
    <w:p w14:paraId="3504A716"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 Facilities, ingredients and packaging supplies, and processed foods shall be free of:</w:t>
      </w:r>
    </w:p>
    <w:p w14:paraId="0E8AD255" w14:textId="77777777"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a. Insects (such as flies, cockroaches, worms, etc), insect parts (in excess of allowable limits), and insect eggs</w:t>
      </w:r>
    </w:p>
    <w:p w14:paraId="7EB3CA76"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Rodents (such as rats &amp; mice)</w:t>
      </w:r>
    </w:p>
    <w:p w14:paraId="526B0AED"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c. Birds</w:t>
      </w:r>
    </w:p>
    <w:p w14:paraId="6F8EFBE3"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d. Domestic Animals (such as Cats &amp; Dogs)</w:t>
      </w:r>
    </w:p>
    <w:p w14:paraId="5B6232D7"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e. Fecal droppings or urinary discharges from any of the above</w:t>
      </w:r>
    </w:p>
    <w:p w14:paraId="61455A37" w14:textId="77777777" w:rsidR="00EC00E8" w:rsidRPr="00083BB7" w:rsidRDefault="00EC00E8" w:rsidP="00EC00E8">
      <w:pPr>
        <w:autoSpaceDE w:val="0"/>
        <w:autoSpaceDN w:val="0"/>
        <w:adjustRightInd w:val="0"/>
        <w:rPr>
          <w:rFonts w:ascii="Book Antiqua" w:hAnsi="Book Antiqua" w:cs="Arial"/>
          <w:sz w:val="20"/>
          <w:szCs w:val="20"/>
        </w:rPr>
      </w:pPr>
    </w:p>
    <w:p w14:paraId="3CA2D05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 Hole in walls or window screens are not permitted (as they may allow entry of insects or rodents)</w:t>
      </w:r>
    </w:p>
    <w:p w14:paraId="4D1F63B6" w14:textId="77777777" w:rsidR="00EC00E8" w:rsidRPr="00083BB7" w:rsidRDefault="00EC00E8" w:rsidP="00EC00E8">
      <w:pPr>
        <w:autoSpaceDE w:val="0"/>
        <w:autoSpaceDN w:val="0"/>
        <w:adjustRightInd w:val="0"/>
        <w:rPr>
          <w:rFonts w:ascii="Book Antiqua" w:hAnsi="Book Antiqua" w:cs="Arial"/>
          <w:sz w:val="20"/>
          <w:szCs w:val="20"/>
        </w:rPr>
      </w:pPr>
    </w:p>
    <w:p w14:paraId="4841093F"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 Cracks or spacing under doors or windows are not permitted</w:t>
      </w:r>
    </w:p>
    <w:p w14:paraId="020C7E59" w14:textId="77777777" w:rsidR="00EC00E8" w:rsidRPr="00083BB7" w:rsidRDefault="00EC00E8" w:rsidP="00EC00E8">
      <w:pPr>
        <w:autoSpaceDE w:val="0"/>
        <w:autoSpaceDN w:val="0"/>
        <w:adjustRightInd w:val="0"/>
        <w:rPr>
          <w:rFonts w:ascii="Book Antiqua" w:hAnsi="Book Antiqua" w:cs="Arial"/>
          <w:sz w:val="20"/>
          <w:szCs w:val="20"/>
        </w:rPr>
      </w:pPr>
    </w:p>
    <w:p w14:paraId="3457C23F"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4. Open outside doors or windows without screens or air curtains are not permitted</w:t>
      </w:r>
    </w:p>
    <w:p w14:paraId="25C3C149" w14:textId="77777777" w:rsidR="00EC00E8" w:rsidRPr="00083BB7" w:rsidRDefault="00EC00E8" w:rsidP="00EC00E8">
      <w:pPr>
        <w:autoSpaceDE w:val="0"/>
        <w:autoSpaceDN w:val="0"/>
        <w:adjustRightInd w:val="0"/>
        <w:rPr>
          <w:rFonts w:ascii="Book Antiqua" w:hAnsi="Book Antiqua" w:cs="Arial"/>
          <w:sz w:val="20"/>
          <w:szCs w:val="20"/>
        </w:rPr>
      </w:pPr>
    </w:p>
    <w:p w14:paraId="61DAC231"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5. Rodent control programs are required (including traps or baits)</w:t>
      </w:r>
    </w:p>
    <w:p w14:paraId="2058C63E" w14:textId="77777777" w:rsidR="00EC00E8" w:rsidRPr="00083BB7" w:rsidRDefault="00EC00E8" w:rsidP="00EC00E8">
      <w:pPr>
        <w:autoSpaceDE w:val="0"/>
        <w:autoSpaceDN w:val="0"/>
        <w:adjustRightInd w:val="0"/>
        <w:rPr>
          <w:rFonts w:ascii="Book Antiqua" w:hAnsi="Book Antiqua" w:cs="Arial"/>
          <w:sz w:val="20"/>
          <w:szCs w:val="20"/>
        </w:rPr>
      </w:pPr>
    </w:p>
    <w:p w14:paraId="08B9F658" w14:textId="77777777" w:rsidR="00EC00E8" w:rsidRPr="00083BB7" w:rsidRDefault="00EC00E8" w:rsidP="00EC00E8">
      <w:pPr>
        <w:autoSpaceDE w:val="0"/>
        <w:autoSpaceDN w:val="0"/>
        <w:adjustRightInd w:val="0"/>
        <w:rPr>
          <w:rFonts w:ascii="Book Antiqua" w:hAnsi="Book Antiqua" w:cs="Arial"/>
          <w:sz w:val="20"/>
          <w:szCs w:val="20"/>
        </w:rPr>
      </w:pPr>
      <w:bookmarkStart w:id="0" w:name="_Hlk130891332"/>
      <w:r w:rsidRPr="00083BB7">
        <w:rPr>
          <w:rFonts w:ascii="Book Antiqua" w:hAnsi="Book Antiqua" w:cs="Arial"/>
          <w:sz w:val="20"/>
          <w:szCs w:val="20"/>
        </w:rPr>
        <w:t>6. Open-top trash containers (inside or outside) are required to be covered</w:t>
      </w:r>
    </w:p>
    <w:bookmarkEnd w:id="0"/>
    <w:p w14:paraId="612C3BD3" w14:textId="77777777" w:rsidR="00EC00E8" w:rsidRPr="00083BB7" w:rsidRDefault="00EC00E8" w:rsidP="00EC00E8">
      <w:pPr>
        <w:autoSpaceDE w:val="0"/>
        <w:autoSpaceDN w:val="0"/>
        <w:adjustRightInd w:val="0"/>
        <w:rPr>
          <w:rFonts w:ascii="Book Antiqua" w:hAnsi="Book Antiqua" w:cs="Arial"/>
          <w:sz w:val="20"/>
          <w:szCs w:val="20"/>
        </w:rPr>
      </w:pPr>
    </w:p>
    <w:p w14:paraId="78FFEDC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7. Rust, rough solder and seams on processing equipment contacting foods are not allowed</w:t>
      </w:r>
    </w:p>
    <w:p w14:paraId="0D521396" w14:textId="77777777" w:rsidR="00EC00E8" w:rsidRPr="00083BB7" w:rsidRDefault="00EC00E8" w:rsidP="00EC00E8">
      <w:pPr>
        <w:autoSpaceDE w:val="0"/>
        <w:autoSpaceDN w:val="0"/>
        <w:adjustRightInd w:val="0"/>
        <w:rPr>
          <w:rFonts w:ascii="Book Antiqua" w:hAnsi="Book Antiqua" w:cs="Arial"/>
          <w:sz w:val="20"/>
          <w:szCs w:val="20"/>
        </w:rPr>
      </w:pPr>
    </w:p>
    <w:p w14:paraId="20C613C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8. Proper temperature control of processes throughout the facility is required, such as:</w:t>
      </w:r>
    </w:p>
    <w:p w14:paraId="69F141D5"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a. Cooler storage temperatures</w:t>
      </w:r>
    </w:p>
    <w:p w14:paraId="67777D57" w14:textId="77777777"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Freezer storage temperatures</w:t>
      </w:r>
    </w:p>
    <w:p w14:paraId="6E106132" w14:textId="77777777"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c. Frozen ingredients may be thawed prior to use, but containers cannot be dripping moisture or other liquids prior to usage</w:t>
      </w:r>
    </w:p>
    <w:p w14:paraId="056DBF44" w14:textId="77777777" w:rsidR="00EC00E8" w:rsidRPr="00083BB7" w:rsidRDefault="00EC00E8" w:rsidP="00EC00E8">
      <w:pPr>
        <w:autoSpaceDE w:val="0"/>
        <w:autoSpaceDN w:val="0"/>
        <w:adjustRightInd w:val="0"/>
        <w:rPr>
          <w:rFonts w:ascii="Book Antiqua" w:hAnsi="Book Antiqua" w:cs="Arial"/>
          <w:sz w:val="20"/>
          <w:szCs w:val="20"/>
        </w:rPr>
      </w:pPr>
    </w:p>
    <w:p w14:paraId="5E4F502B"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10. Equipment, facilities, walls and floors, and overhead utilities must be dirt, dust, mold, or otherwise contamination-free</w:t>
      </w:r>
    </w:p>
    <w:p w14:paraId="23C371DE" w14:textId="77777777" w:rsidR="00EC00E8" w:rsidRPr="00083BB7" w:rsidRDefault="00EC00E8" w:rsidP="00EC00E8">
      <w:pPr>
        <w:autoSpaceDE w:val="0"/>
        <w:autoSpaceDN w:val="0"/>
        <w:adjustRightInd w:val="0"/>
        <w:rPr>
          <w:rFonts w:ascii="Book Antiqua" w:hAnsi="Book Antiqua" w:cs="Arial"/>
          <w:sz w:val="20"/>
          <w:szCs w:val="20"/>
        </w:rPr>
      </w:pPr>
    </w:p>
    <w:p w14:paraId="1BF408E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11. Equipment or utilities above the processing line shall not drop anything into the food line (such as grease, water, dust, or dirt on equipment or food)</w:t>
      </w:r>
    </w:p>
    <w:p w14:paraId="7C0527D4" w14:textId="77777777" w:rsidR="00EC00E8" w:rsidRPr="00083BB7" w:rsidRDefault="00EC00E8" w:rsidP="00EC00E8">
      <w:pPr>
        <w:autoSpaceDE w:val="0"/>
        <w:autoSpaceDN w:val="0"/>
        <w:adjustRightInd w:val="0"/>
        <w:rPr>
          <w:rFonts w:ascii="Book Antiqua" w:hAnsi="Book Antiqua" w:cs="Arial"/>
          <w:sz w:val="20"/>
          <w:szCs w:val="20"/>
        </w:rPr>
      </w:pPr>
    </w:p>
    <w:p w14:paraId="6CD5E18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12. All parts of a disassembled processing equipment line shall be cleaned immediately after usage and stored on clean racks (off floor) when not in use</w:t>
      </w:r>
    </w:p>
    <w:p w14:paraId="6439FF7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(Any contact with floor shall be considered re-contamination)</w:t>
      </w:r>
    </w:p>
    <w:p w14:paraId="20094E38" w14:textId="77777777" w:rsidR="00EC00E8" w:rsidRPr="00083BB7" w:rsidRDefault="00EC00E8" w:rsidP="00EC00E8">
      <w:pPr>
        <w:autoSpaceDE w:val="0"/>
        <w:autoSpaceDN w:val="0"/>
        <w:adjustRightInd w:val="0"/>
        <w:rPr>
          <w:rFonts w:ascii="Book Antiqua" w:hAnsi="Book Antiqua" w:cs="Arial"/>
          <w:sz w:val="20"/>
          <w:szCs w:val="20"/>
        </w:rPr>
      </w:pPr>
    </w:p>
    <w:p w14:paraId="200A8EB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13. All food contact surfaces shall be constructed of heavy stainless steel, or of food grade quality sanitary plastic or rubber</w:t>
      </w:r>
    </w:p>
    <w:p w14:paraId="5011CA30" w14:textId="77777777" w:rsidR="00EC00E8" w:rsidRPr="00083BB7" w:rsidRDefault="00EC00E8" w:rsidP="00EC00E8">
      <w:pPr>
        <w:autoSpaceDE w:val="0"/>
        <w:autoSpaceDN w:val="0"/>
        <w:adjustRightInd w:val="0"/>
        <w:rPr>
          <w:rFonts w:ascii="Book Antiqua" w:hAnsi="Book Antiqua" w:cs="Arial"/>
          <w:sz w:val="20"/>
          <w:szCs w:val="20"/>
        </w:rPr>
      </w:pPr>
    </w:p>
    <w:p w14:paraId="558666C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14. All overhead lights shall be shielded to avoid glass breakage and contamination</w:t>
      </w:r>
      <w:r w:rsidR="00083BB7">
        <w:rPr>
          <w:rFonts w:ascii="Book Antiqua" w:hAnsi="Book Antiqua" w:cs="Arial"/>
          <w:sz w:val="20"/>
          <w:szCs w:val="20"/>
        </w:rPr>
        <w:t xml:space="preserve"> </w:t>
      </w:r>
      <w:r w:rsidRPr="00083BB7">
        <w:rPr>
          <w:rFonts w:ascii="Book Antiqua" w:hAnsi="Book Antiqua" w:cs="Arial"/>
          <w:sz w:val="20"/>
          <w:szCs w:val="20"/>
        </w:rPr>
        <w:t>of foods</w:t>
      </w:r>
    </w:p>
    <w:p w14:paraId="2020F9B8" w14:textId="77777777" w:rsidR="00EC00E8" w:rsidRPr="00083BB7" w:rsidRDefault="00EC00E8" w:rsidP="00EC00E8">
      <w:pPr>
        <w:autoSpaceDE w:val="0"/>
        <w:autoSpaceDN w:val="0"/>
        <w:adjustRightInd w:val="0"/>
        <w:rPr>
          <w:rFonts w:ascii="Book Antiqua" w:hAnsi="Book Antiqua" w:cs="Arial"/>
          <w:sz w:val="20"/>
          <w:szCs w:val="20"/>
        </w:rPr>
      </w:pPr>
    </w:p>
    <w:p w14:paraId="2C18C82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15. All processing cooking vessels shall be covered whenever possible, to pr</w:t>
      </w:r>
      <w:r w:rsidR="00083BB7">
        <w:rPr>
          <w:rFonts w:ascii="Book Antiqua" w:hAnsi="Book Antiqua" w:cs="Arial"/>
          <w:sz w:val="20"/>
          <w:szCs w:val="20"/>
        </w:rPr>
        <w:t xml:space="preserve">event contamination and control </w:t>
      </w:r>
      <w:r w:rsidRPr="00083BB7">
        <w:rPr>
          <w:rFonts w:ascii="Book Antiqua" w:hAnsi="Book Antiqua" w:cs="Arial"/>
          <w:sz w:val="20"/>
          <w:szCs w:val="20"/>
        </w:rPr>
        <w:t>temperatures</w:t>
      </w:r>
    </w:p>
    <w:p w14:paraId="4DC29458" w14:textId="77777777" w:rsidR="00EC00E8" w:rsidRPr="00083BB7" w:rsidRDefault="00EC00E8" w:rsidP="00EC00E8">
      <w:pPr>
        <w:autoSpaceDE w:val="0"/>
        <w:autoSpaceDN w:val="0"/>
        <w:adjustRightInd w:val="0"/>
        <w:rPr>
          <w:rFonts w:ascii="Book Antiqua" w:hAnsi="Book Antiqua" w:cs="Arial"/>
          <w:sz w:val="20"/>
          <w:szCs w:val="20"/>
        </w:rPr>
      </w:pPr>
    </w:p>
    <w:p w14:paraId="3CC1E59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16. All processing room walls shall be constructed of washable, waterproof materials</w:t>
      </w:r>
    </w:p>
    <w:p w14:paraId="759086DF" w14:textId="77777777" w:rsidR="00EC00E8" w:rsidRPr="00083BB7" w:rsidRDefault="00EC00E8" w:rsidP="00EC00E8">
      <w:pPr>
        <w:autoSpaceDE w:val="0"/>
        <w:autoSpaceDN w:val="0"/>
        <w:adjustRightInd w:val="0"/>
        <w:rPr>
          <w:rFonts w:ascii="Book Antiqua" w:hAnsi="Book Antiqua" w:cs="Arial"/>
          <w:sz w:val="20"/>
          <w:szCs w:val="20"/>
        </w:rPr>
      </w:pPr>
    </w:p>
    <w:p w14:paraId="449316B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17. All raw ingredients shall be sound and wholesome</w:t>
      </w:r>
    </w:p>
    <w:p w14:paraId="59DC4912" w14:textId="77777777" w:rsidR="00EC00E8" w:rsidRPr="00083BB7" w:rsidRDefault="00EC00E8" w:rsidP="00EC00E8">
      <w:pPr>
        <w:autoSpaceDE w:val="0"/>
        <w:autoSpaceDN w:val="0"/>
        <w:adjustRightInd w:val="0"/>
        <w:rPr>
          <w:rFonts w:ascii="Book Antiqua" w:hAnsi="Book Antiqua" w:cs="Arial"/>
          <w:sz w:val="20"/>
          <w:szCs w:val="20"/>
        </w:rPr>
      </w:pPr>
    </w:p>
    <w:p w14:paraId="72EC0D6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18. Food handling employees must wear hairnets and/or beard nets</w:t>
      </w:r>
    </w:p>
    <w:p w14:paraId="64CB2EC3" w14:textId="77777777" w:rsidR="00EC00E8" w:rsidRPr="00083BB7" w:rsidRDefault="00EC00E8" w:rsidP="00EC00E8">
      <w:pPr>
        <w:autoSpaceDE w:val="0"/>
        <w:autoSpaceDN w:val="0"/>
        <w:adjustRightInd w:val="0"/>
        <w:rPr>
          <w:rFonts w:ascii="Book Antiqua" w:hAnsi="Book Antiqua" w:cs="Arial"/>
          <w:sz w:val="20"/>
          <w:szCs w:val="20"/>
        </w:rPr>
      </w:pPr>
    </w:p>
    <w:p w14:paraId="61CDE2E7"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19. Food employees must not touch ready-to-eat foods with their bare hands</w:t>
      </w:r>
    </w:p>
    <w:p w14:paraId="32869F9F" w14:textId="77777777" w:rsidR="00EC00E8" w:rsidRPr="00083BB7" w:rsidRDefault="00EC00E8" w:rsidP="00EC00E8">
      <w:pPr>
        <w:autoSpaceDE w:val="0"/>
        <w:autoSpaceDN w:val="0"/>
        <w:adjustRightInd w:val="0"/>
        <w:rPr>
          <w:rFonts w:ascii="Book Antiqua" w:hAnsi="Book Antiqua" w:cs="Arial"/>
          <w:sz w:val="20"/>
          <w:szCs w:val="20"/>
        </w:rPr>
      </w:pPr>
    </w:p>
    <w:p w14:paraId="71A6593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20. Food handling employees must wash their hands prior to starting work, after picking up anything from the floor, after every visit to the toilet or at any other time whereby their hands may have become contaminated</w:t>
      </w:r>
    </w:p>
    <w:p w14:paraId="15B9BDF8" w14:textId="77777777" w:rsidR="00EC00E8" w:rsidRPr="00083BB7" w:rsidRDefault="00EC00E8" w:rsidP="00EC00E8">
      <w:pPr>
        <w:autoSpaceDE w:val="0"/>
        <w:autoSpaceDN w:val="0"/>
        <w:adjustRightInd w:val="0"/>
        <w:rPr>
          <w:rFonts w:ascii="Book Antiqua" w:hAnsi="Book Antiqua" w:cs="Arial"/>
          <w:sz w:val="20"/>
          <w:szCs w:val="20"/>
        </w:rPr>
      </w:pPr>
    </w:p>
    <w:p w14:paraId="11B99A0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lastRenderedPageBreak/>
        <w:t>21. Food handling employees shall wear clean, impact-resistant, sanitary gloves made of impermeable plastic or rubber whenever in direct contact with foods, ingredients or containers for these foods and supplies</w:t>
      </w:r>
    </w:p>
    <w:p w14:paraId="1857BF17" w14:textId="77777777" w:rsidR="00EC00E8" w:rsidRPr="00083BB7" w:rsidRDefault="00EC00E8" w:rsidP="00EC00E8">
      <w:pPr>
        <w:autoSpaceDE w:val="0"/>
        <w:autoSpaceDN w:val="0"/>
        <w:adjustRightInd w:val="0"/>
        <w:rPr>
          <w:rFonts w:ascii="Book Antiqua" w:hAnsi="Book Antiqua" w:cs="Arial"/>
          <w:sz w:val="20"/>
          <w:szCs w:val="20"/>
        </w:rPr>
      </w:pPr>
    </w:p>
    <w:p w14:paraId="794A8B13"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22. All hand-wash sinks in food operation and toilet areas shall be clean and sanitary, with cold &amp; hot water and proper temperature controls and mixing valves and accessible at all times</w:t>
      </w:r>
    </w:p>
    <w:p w14:paraId="3BC6612C" w14:textId="77777777" w:rsidR="00EC00E8" w:rsidRPr="00083BB7" w:rsidRDefault="00EC00E8" w:rsidP="00EC00E8">
      <w:pPr>
        <w:autoSpaceDE w:val="0"/>
        <w:autoSpaceDN w:val="0"/>
        <w:adjustRightInd w:val="0"/>
        <w:rPr>
          <w:rFonts w:ascii="Book Antiqua" w:hAnsi="Book Antiqua" w:cs="Arial"/>
          <w:sz w:val="20"/>
          <w:szCs w:val="20"/>
        </w:rPr>
      </w:pPr>
    </w:p>
    <w:p w14:paraId="448AA5D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23. Hand wash sinks and equipment wash sinks shall not be used to store soiled or clean equipment, supplies, or packaging containers.</w:t>
      </w:r>
    </w:p>
    <w:p w14:paraId="1608B5D9" w14:textId="77777777" w:rsidR="00EC00E8" w:rsidRPr="00083BB7" w:rsidRDefault="00EC00E8" w:rsidP="00EC00E8">
      <w:pPr>
        <w:autoSpaceDE w:val="0"/>
        <w:autoSpaceDN w:val="0"/>
        <w:adjustRightInd w:val="0"/>
        <w:rPr>
          <w:rFonts w:ascii="Book Antiqua" w:hAnsi="Book Antiqua" w:cs="Arial"/>
          <w:sz w:val="20"/>
          <w:szCs w:val="20"/>
        </w:rPr>
      </w:pPr>
    </w:p>
    <w:p w14:paraId="6734F4A9"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24. Adequate covered trash containers must be available in food operation, toilet and hand-wash sink areas</w:t>
      </w:r>
    </w:p>
    <w:p w14:paraId="759AE563" w14:textId="77777777" w:rsidR="00EC00E8" w:rsidRPr="00083BB7" w:rsidRDefault="00EC00E8" w:rsidP="00EC00E8">
      <w:pPr>
        <w:autoSpaceDE w:val="0"/>
        <w:autoSpaceDN w:val="0"/>
        <w:adjustRightInd w:val="0"/>
        <w:rPr>
          <w:rFonts w:ascii="Book Antiqua" w:hAnsi="Book Antiqua" w:cs="Arial"/>
          <w:sz w:val="20"/>
          <w:szCs w:val="20"/>
        </w:rPr>
      </w:pPr>
    </w:p>
    <w:p w14:paraId="525EF9AE"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25. Processed foods shall not contain any foreign materials (such as glass, metal, wood, insects or parts of insects, or toxic substances)</w:t>
      </w:r>
    </w:p>
    <w:p w14:paraId="209D65A6" w14:textId="77777777" w:rsidR="00EC00E8" w:rsidRPr="00083BB7" w:rsidRDefault="00EC00E8" w:rsidP="00EC00E8">
      <w:pPr>
        <w:autoSpaceDE w:val="0"/>
        <w:autoSpaceDN w:val="0"/>
        <w:adjustRightInd w:val="0"/>
        <w:rPr>
          <w:rFonts w:ascii="Book Antiqua" w:hAnsi="Book Antiqua" w:cs="Arial"/>
          <w:sz w:val="20"/>
          <w:szCs w:val="20"/>
        </w:rPr>
      </w:pPr>
    </w:p>
    <w:p w14:paraId="5151583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26. Only government approved and properly labeled chemicals may be used for cleaning the processing equipment and plant work areas</w:t>
      </w:r>
    </w:p>
    <w:p w14:paraId="38B0FCD5" w14:textId="77777777" w:rsidR="00EC00E8" w:rsidRPr="00083BB7" w:rsidRDefault="00EC00E8" w:rsidP="00EC00E8">
      <w:pPr>
        <w:autoSpaceDE w:val="0"/>
        <w:autoSpaceDN w:val="0"/>
        <w:adjustRightInd w:val="0"/>
        <w:rPr>
          <w:rFonts w:ascii="Book Antiqua" w:hAnsi="Book Antiqua" w:cs="Arial"/>
          <w:sz w:val="20"/>
          <w:szCs w:val="20"/>
        </w:rPr>
      </w:pPr>
    </w:p>
    <w:p w14:paraId="78E05795"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27 Only government approved chemicals may be used for maintaining the food plant and storage areas from contamination by insects, rodents, birds, etc, and shall be applied by a certified pest control operator</w:t>
      </w:r>
    </w:p>
    <w:p w14:paraId="518CF806" w14:textId="77777777" w:rsidR="00EC00E8" w:rsidRPr="00083BB7" w:rsidRDefault="00EC00E8" w:rsidP="00EC00E8">
      <w:pPr>
        <w:autoSpaceDE w:val="0"/>
        <w:autoSpaceDN w:val="0"/>
        <w:adjustRightInd w:val="0"/>
        <w:rPr>
          <w:rFonts w:ascii="Book Antiqua" w:hAnsi="Book Antiqua" w:cs="Arial"/>
          <w:sz w:val="20"/>
          <w:szCs w:val="20"/>
        </w:rPr>
      </w:pPr>
    </w:p>
    <w:p w14:paraId="2813D2A0"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28. Workers with open cuts, bruises, or wounds shall not handle foods or raw Ingredients and workers shall be free of any disease that can be communicable through food or equipment</w:t>
      </w:r>
    </w:p>
    <w:p w14:paraId="6D394165" w14:textId="77777777" w:rsidR="00A64FC6" w:rsidRDefault="00A64FC6" w:rsidP="00EC00E8">
      <w:pPr>
        <w:autoSpaceDE w:val="0"/>
        <w:autoSpaceDN w:val="0"/>
        <w:adjustRightInd w:val="0"/>
        <w:rPr>
          <w:rFonts w:ascii="Book Antiqua" w:hAnsi="Book Antiqua" w:cs="Arial"/>
          <w:sz w:val="20"/>
          <w:szCs w:val="20"/>
        </w:rPr>
      </w:pPr>
    </w:p>
    <w:p w14:paraId="1B8412CD" w14:textId="4ED57012"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29. Uncooked foods and cooked foods shall be stored in separated areas with proper identification</w:t>
      </w:r>
    </w:p>
    <w:p w14:paraId="34D211AC" w14:textId="77777777" w:rsidR="00EC00E8" w:rsidRPr="00083BB7" w:rsidRDefault="00EC00E8" w:rsidP="00EC00E8">
      <w:pPr>
        <w:autoSpaceDE w:val="0"/>
        <w:autoSpaceDN w:val="0"/>
        <w:adjustRightInd w:val="0"/>
        <w:rPr>
          <w:rFonts w:ascii="Book Antiqua" w:hAnsi="Book Antiqua" w:cs="Arial"/>
          <w:sz w:val="20"/>
          <w:szCs w:val="20"/>
        </w:rPr>
      </w:pPr>
    </w:p>
    <w:p w14:paraId="79FCCD18"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30. All processed food products offered for public sale and consumption shall be sound and wholesome and free of adulterants</w:t>
      </w:r>
    </w:p>
    <w:p w14:paraId="72551B36" w14:textId="77777777" w:rsidR="00EC00E8" w:rsidRPr="00083BB7" w:rsidRDefault="00EC00E8" w:rsidP="00EC00E8">
      <w:pPr>
        <w:autoSpaceDE w:val="0"/>
        <w:autoSpaceDN w:val="0"/>
        <w:adjustRightInd w:val="0"/>
        <w:rPr>
          <w:rFonts w:ascii="Book Antiqua" w:hAnsi="Book Antiqua" w:cs="Arial"/>
          <w:sz w:val="20"/>
          <w:szCs w:val="20"/>
        </w:rPr>
      </w:pPr>
    </w:p>
    <w:p w14:paraId="4601CC72"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31. All walls, ceilings, floor, and equipment exposed to foods in the processing or storage areas shall be rust-free</w:t>
      </w:r>
    </w:p>
    <w:p w14:paraId="4E0D058F" w14:textId="77777777" w:rsidR="00EC00E8" w:rsidRPr="00083BB7" w:rsidRDefault="00EC00E8" w:rsidP="00EC00E8">
      <w:pPr>
        <w:autoSpaceDE w:val="0"/>
        <w:autoSpaceDN w:val="0"/>
        <w:adjustRightInd w:val="0"/>
        <w:rPr>
          <w:rFonts w:ascii="Book Antiqua" w:hAnsi="Book Antiqua" w:cs="Arial"/>
          <w:sz w:val="20"/>
          <w:szCs w:val="20"/>
        </w:rPr>
      </w:pPr>
    </w:p>
    <w:p w14:paraId="649B181D" w14:textId="77777777"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32. All packaging materials, equipment, or storage and delivery supplies must be free of dust, dirt, rust, or other possible contaminants</w:t>
      </w:r>
    </w:p>
    <w:p w14:paraId="2CF8F038" w14:textId="77777777" w:rsidR="00EC00E8" w:rsidRPr="00083BB7" w:rsidRDefault="00EC00E8" w:rsidP="00EC00E8">
      <w:pPr>
        <w:autoSpaceDE w:val="0"/>
        <w:autoSpaceDN w:val="0"/>
        <w:adjustRightInd w:val="0"/>
        <w:rPr>
          <w:rFonts w:ascii="Book Antiqua" w:hAnsi="Book Antiqua" w:cs="Arial"/>
          <w:sz w:val="20"/>
          <w:szCs w:val="20"/>
        </w:rPr>
      </w:pPr>
    </w:p>
    <w:p w14:paraId="65246C75" w14:textId="7112D139" w:rsidR="006A0C1A" w:rsidRDefault="00EC00E8" w:rsidP="00EC00E8">
      <w:pPr>
        <w:autoSpaceDE w:val="0"/>
        <w:autoSpaceDN w:val="0"/>
        <w:adjustRightInd w:val="0"/>
        <w:rPr>
          <w:rFonts w:ascii="Book Antiqua" w:hAnsi="Book Antiqua" w:cs="Arial"/>
          <w:sz w:val="20"/>
          <w:szCs w:val="20"/>
        </w:rPr>
      </w:pPr>
      <w:bookmarkStart w:id="1" w:name="_Hlk130889398"/>
      <w:r w:rsidRPr="00083BB7">
        <w:rPr>
          <w:rFonts w:ascii="Book Antiqua" w:hAnsi="Book Antiqua" w:cs="Arial"/>
          <w:sz w:val="20"/>
          <w:szCs w:val="20"/>
        </w:rPr>
        <w:t>33. All food ingredients to be added to foods and/or processed for human consumption must be clean and free from any contact with contaminated surfaces prior to usage</w:t>
      </w:r>
    </w:p>
    <w:bookmarkEnd w:id="1"/>
    <w:p w14:paraId="79F17309" w14:textId="3ED71FDF" w:rsidR="0031008F" w:rsidRDefault="0031008F" w:rsidP="00EC00E8">
      <w:pPr>
        <w:autoSpaceDE w:val="0"/>
        <w:autoSpaceDN w:val="0"/>
        <w:adjustRightInd w:val="0"/>
        <w:rPr>
          <w:rFonts w:ascii="Book Antiqua" w:hAnsi="Book Antiqua" w:cs="Arial"/>
          <w:sz w:val="20"/>
          <w:szCs w:val="20"/>
        </w:rPr>
      </w:pPr>
    </w:p>
    <w:p w14:paraId="5DEE94BD" w14:textId="4718D632" w:rsidR="0031008F" w:rsidRDefault="0031008F" w:rsidP="00EC00E8">
      <w:pPr>
        <w:autoSpaceDE w:val="0"/>
        <w:autoSpaceDN w:val="0"/>
        <w:adjustRightInd w:val="0"/>
        <w:rPr>
          <w:rFonts w:ascii="Book Antiqua" w:hAnsi="Book Antiqua" w:cs="Arial"/>
          <w:sz w:val="20"/>
          <w:szCs w:val="20"/>
        </w:rPr>
      </w:pPr>
    </w:p>
    <w:p w14:paraId="1EDE29B6" w14:textId="4BF2F406" w:rsidR="0031008F" w:rsidRDefault="0031008F" w:rsidP="00EC00E8">
      <w:pPr>
        <w:autoSpaceDE w:val="0"/>
        <w:autoSpaceDN w:val="0"/>
        <w:adjustRightInd w:val="0"/>
        <w:rPr>
          <w:rFonts w:ascii="Book Antiqua" w:hAnsi="Book Antiqua" w:cs="Arial"/>
          <w:sz w:val="20"/>
          <w:szCs w:val="20"/>
        </w:rPr>
      </w:pPr>
    </w:p>
    <w:p w14:paraId="428859E7" w14:textId="03EDD6F4" w:rsidR="0031008F" w:rsidRDefault="0031008F" w:rsidP="00EC00E8">
      <w:pPr>
        <w:autoSpaceDE w:val="0"/>
        <w:autoSpaceDN w:val="0"/>
        <w:adjustRightInd w:val="0"/>
        <w:rPr>
          <w:rFonts w:ascii="Book Antiqua" w:hAnsi="Book Antiqua" w:cs="Arial"/>
          <w:sz w:val="20"/>
          <w:szCs w:val="20"/>
        </w:rPr>
      </w:pPr>
    </w:p>
    <w:p w14:paraId="565BEE8F" w14:textId="1FDBCC54" w:rsidR="0031008F" w:rsidRDefault="0031008F" w:rsidP="00EC00E8">
      <w:pPr>
        <w:autoSpaceDE w:val="0"/>
        <w:autoSpaceDN w:val="0"/>
        <w:adjustRightInd w:val="0"/>
        <w:rPr>
          <w:rFonts w:ascii="Book Antiqua" w:hAnsi="Book Antiqua" w:cs="Arial"/>
          <w:sz w:val="20"/>
          <w:szCs w:val="20"/>
        </w:rPr>
      </w:pPr>
    </w:p>
    <w:p w14:paraId="4E3A66F7" w14:textId="318CF144" w:rsidR="0031008F" w:rsidRDefault="0031008F" w:rsidP="00EC00E8">
      <w:pPr>
        <w:autoSpaceDE w:val="0"/>
        <w:autoSpaceDN w:val="0"/>
        <w:adjustRightInd w:val="0"/>
        <w:rPr>
          <w:rFonts w:ascii="Book Antiqua" w:hAnsi="Book Antiqua" w:cs="Arial"/>
          <w:sz w:val="20"/>
          <w:szCs w:val="20"/>
        </w:rPr>
      </w:pPr>
    </w:p>
    <w:p w14:paraId="071087E3" w14:textId="2039BC33" w:rsidR="0031008F" w:rsidRDefault="0031008F" w:rsidP="00EC00E8">
      <w:pPr>
        <w:autoSpaceDE w:val="0"/>
        <w:autoSpaceDN w:val="0"/>
        <w:adjustRightInd w:val="0"/>
        <w:rPr>
          <w:rFonts w:ascii="Book Antiqua" w:hAnsi="Book Antiqua" w:cs="Arial"/>
          <w:sz w:val="20"/>
          <w:szCs w:val="20"/>
        </w:rPr>
      </w:pPr>
    </w:p>
    <w:p w14:paraId="61F5B4DC" w14:textId="2A284EF0" w:rsidR="0031008F" w:rsidRDefault="0031008F" w:rsidP="00EC00E8">
      <w:pPr>
        <w:autoSpaceDE w:val="0"/>
        <w:autoSpaceDN w:val="0"/>
        <w:adjustRightInd w:val="0"/>
        <w:rPr>
          <w:rFonts w:ascii="Book Antiqua" w:hAnsi="Book Antiqua" w:cs="Arial"/>
          <w:sz w:val="20"/>
          <w:szCs w:val="20"/>
        </w:rPr>
      </w:pPr>
    </w:p>
    <w:p w14:paraId="6769200E" w14:textId="46FFB53E" w:rsidR="0031008F" w:rsidRDefault="0031008F" w:rsidP="00EC00E8">
      <w:pPr>
        <w:autoSpaceDE w:val="0"/>
        <w:autoSpaceDN w:val="0"/>
        <w:adjustRightInd w:val="0"/>
        <w:rPr>
          <w:rFonts w:ascii="Book Antiqua" w:hAnsi="Book Antiqua" w:cs="Arial"/>
          <w:sz w:val="20"/>
          <w:szCs w:val="20"/>
        </w:rPr>
      </w:pPr>
    </w:p>
    <w:p w14:paraId="5AD8E489" w14:textId="4DC453E1" w:rsidR="0031008F" w:rsidRDefault="0031008F" w:rsidP="00EC00E8">
      <w:pPr>
        <w:autoSpaceDE w:val="0"/>
        <w:autoSpaceDN w:val="0"/>
        <w:adjustRightInd w:val="0"/>
        <w:rPr>
          <w:rFonts w:ascii="Book Antiqua" w:hAnsi="Book Antiqua" w:cs="Arial"/>
          <w:sz w:val="20"/>
          <w:szCs w:val="20"/>
        </w:rPr>
      </w:pPr>
    </w:p>
    <w:p w14:paraId="7FD2BF18" w14:textId="52F9EC2F" w:rsidR="0031008F" w:rsidRDefault="0031008F" w:rsidP="00EC00E8">
      <w:pPr>
        <w:autoSpaceDE w:val="0"/>
        <w:autoSpaceDN w:val="0"/>
        <w:adjustRightInd w:val="0"/>
        <w:rPr>
          <w:rFonts w:ascii="Book Antiqua" w:hAnsi="Book Antiqua" w:cs="Arial"/>
          <w:sz w:val="20"/>
          <w:szCs w:val="20"/>
        </w:rPr>
      </w:pPr>
    </w:p>
    <w:p w14:paraId="58E6B9A3" w14:textId="266C9801" w:rsidR="0031008F" w:rsidRDefault="0031008F" w:rsidP="00EC00E8">
      <w:pPr>
        <w:autoSpaceDE w:val="0"/>
        <w:autoSpaceDN w:val="0"/>
        <w:adjustRightInd w:val="0"/>
        <w:rPr>
          <w:rFonts w:ascii="Book Antiqua" w:hAnsi="Book Antiqua" w:cs="Arial"/>
          <w:sz w:val="20"/>
          <w:szCs w:val="20"/>
        </w:rPr>
      </w:pPr>
    </w:p>
    <w:p w14:paraId="2F102685" w14:textId="19A29316" w:rsidR="0031008F" w:rsidRDefault="0031008F" w:rsidP="00EC00E8">
      <w:pPr>
        <w:autoSpaceDE w:val="0"/>
        <w:autoSpaceDN w:val="0"/>
        <w:adjustRightInd w:val="0"/>
        <w:rPr>
          <w:rFonts w:ascii="Book Antiqua" w:hAnsi="Book Antiqua" w:cs="Arial"/>
          <w:sz w:val="20"/>
          <w:szCs w:val="20"/>
        </w:rPr>
      </w:pPr>
    </w:p>
    <w:p w14:paraId="0CF17382" w14:textId="25E904C4" w:rsidR="0031008F" w:rsidRDefault="0031008F" w:rsidP="00EC00E8">
      <w:pPr>
        <w:autoSpaceDE w:val="0"/>
        <w:autoSpaceDN w:val="0"/>
        <w:adjustRightInd w:val="0"/>
        <w:rPr>
          <w:rFonts w:ascii="Book Antiqua" w:hAnsi="Book Antiqua" w:cs="Arial"/>
          <w:sz w:val="20"/>
          <w:szCs w:val="20"/>
        </w:rPr>
      </w:pPr>
    </w:p>
    <w:p w14:paraId="77689211" w14:textId="01B87F3B" w:rsidR="0031008F" w:rsidRDefault="0031008F" w:rsidP="00EC00E8">
      <w:pPr>
        <w:autoSpaceDE w:val="0"/>
        <w:autoSpaceDN w:val="0"/>
        <w:adjustRightInd w:val="0"/>
        <w:rPr>
          <w:rFonts w:ascii="Book Antiqua" w:hAnsi="Book Antiqua" w:cs="Arial"/>
          <w:sz w:val="20"/>
          <w:szCs w:val="20"/>
        </w:rPr>
      </w:pPr>
    </w:p>
    <w:p w14:paraId="1DF5A106" w14:textId="732F2B8F" w:rsidR="0031008F" w:rsidRDefault="0031008F" w:rsidP="00EC00E8">
      <w:pPr>
        <w:autoSpaceDE w:val="0"/>
        <w:autoSpaceDN w:val="0"/>
        <w:adjustRightInd w:val="0"/>
        <w:rPr>
          <w:rFonts w:ascii="Book Antiqua" w:hAnsi="Book Antiqua" w:cs="Arial"/>
          <w:sz w:val="20"/>
          <w:szCs w:val="20"/>
        </w:rPr>
      </w:pPr>
    </w:p>
    <w:p w14:paraId="73A70F9F" w14:textId="6B0F3E92" w:rsidR="0031008F" w:rsidRDefault="0031008F" w:rsidP="00EC00E8">
      <w:pPr>
        <w:autoSpaceDE w:val="0"/>
        <w:autoSpaceDN w:val="0"/>
        <w:adjustRightInd w:val="0"/>
        <w:rPr>
          <w:rFonts w:ascii="Book Antiqua" w:hAnsi="Book Antiqua" w:cs="Arial"/>
          <w:sz w:val="20"/>
          <w:szCs w:val="20"/>
        </w:rPr>
      </w:pPr>
    </w:p>
    <w:p w14:paraId="42E051F6" w14:textId="32B52C00" w:rsidR="0031008F" w:rsidRDefault="0031008F" w:rsidP="00EC00E8">
      <w:pPr>
        <w:autoSpaceDE w:val="0"/>
        <w:autoSpaceDN w:val="0"/>
        <w:adjustRightInd w:val="0"/>
        <w:rPr>
          <w:rFonts w:ascii="Book Antiqua" w:hAnsi="Book Antiqua" w:cs="Arial"/>
          <w:sz w:val="20"/>
          <w:szCs w:val="20"/>
        </w:rPr>
      </w:pPr>
    </w:p>
    <w:p w14:paraId="6B65C979" w14:textId="3AEF201E" w:rsidR="0031008F" w:rsidRDefault="0031008F" w:rsidP="00EC00E8">
      <w:pPr>
        <w:autoSpaceDE w:val="0"/>
        <w:autoSpaceDN w:val="0"/>
        <w:adjustRightInd w:val="0"/>
        <w:rPr>
          <w:rFonts w:ascii="Book Antiqua" w:hAnsi="Book Antiqua" w:cs="Arial"/>
          <w:sz w:val="20"/>
          <w:szCs w:val="20"/>
        </w:rPr>
      </w:pPr>
    </w:p>
    <w:p w14:paraId="02AFEDCD" w14:textId="32428F37" w:rsidR="0031008F" w:rsidRDefault="0031008F" w:rsidP="00EC00E8">
      <w:pPr>
        <w:autoSpaceDE w:val="0"/>
        <w:autoSpaceDN w:val="0"/>
        <w:adjustRightInd w:val="0"/>
        <w:rPr>
          <w:rFonts w:ascii="Book Antiqua" w:hAnsi="Book Antiqua" w:cs="Arial"/>
          <w:sz w:val="20"/>
          <w:szCs w:val="20"/>
        </w:rPr>
      </w:pPr>
    </w:p>
    <w:p w14:paraId="3E7CFE3C" w14:textId="5C3218B0" w:rsidR="0031008F" w:rsidRDefault="0031008F" w:rsidP="00EC00E8">
      <w:pPr>
        <w:autoSpaceDE w:val="0"/>
        <w:autoSpaceDN w:val="0"/>
        <w:adjustRightInd w:val="0"/>
        <w:rPr>
          <w:rFonts w:ascii="Book Antiqua" w:hAnsi="Book Antiqua" w:cs="Arial"/>
          <w:sz w:val="20"/>
          <w:szCs w:val="20"/>
        </w:rPr>
      </w:pPr>
    </w:p>
    <w:p w14:paraId="08EA106D" w14:textId="77777777" w:rsidR="0031008F" w:rsidRDefault="0031008F" w:rsidP="00EC00E8">
      <w:pPr>
        <w:autoSpaceDE w:val="0"/>
        <w:autoSpaceDN w:val="0"/>
        <w:adjustRightInd w:val="0"/>
        <w:rPr>
          <w:rFonts w:ascii="Book Antiqua" w:hAnsi="Book Antiqua" w:cs="Arial"/>
          <w:sz w:val="20"/>
          <w:szCs w:val="20"/>
        </w:rPr>
      </w:pPr>
    </w:p>
    <w:p w14:paraId="655E4E3B" w14:textId="6DEC15BB" w:rsidR="0031008F" w:rsidRDefault="0031008F" w:rsidP="00EC00E8">
      <w:pPr>
        <w:autoSpaceDE w:val="0"/>
        <w:autoSpaceDN w:val="0"/>
        <w:adjustRightInd w:val="0"/>
        <w:rPr>
          <w:rFonts w:ascii="Book Antiqua" w:hAnsi="Book Antiqua" w:cs="Arial"/>
          <w:sz w:val="20"/>
          <w:szCs w:val="20"/>
        </w:rPr>
      </w:pPr>
    </w:p>
    <w:p w14:paraId="53D4C5CF" w14:textId="77777777" w:rsidR="0031008F" w:rsidRPr="0031008F" w:rsidRDefault="0031008F" w:rsidP="0031008F">
      <w:pPr>
        <w:autoSpaceDE w:val="0"/>
        <w:autoSpaceDN w:val="0"/>
        <w:adjustRightInd w:val="0"/>
        <w:jc w:val="center"/>
        <w:rPr>
          <w:rFonts w:ascii="Arial" w:eastAsiaTheme="minorHAnsi" w:hAnsi="Arial" w:cs="Arial"/>
          <w:b/>
          <w:bCs/>
          <w:color w:val="000000"/>
          <w:sz w:val="26"/>
          <w:szCs w:val="26"/>
        </w:rPr>
      </w:pPr>
      <w:r w:rsidRPr="0031008F">
        <w:rPr>
          <w:rFonts w:ascii="Arial" w:eastAsiaTheme="minorHAnsi" w:hAnsi="Arial" w:cs="Arial"/>
          <w:b/>
          <w:bCs/>
          <w:color w:val="000000"/>
          <w:sz w:val="26"/>
          <w:szCs w:val="26"/>
        </w:rPr>
        <w:t>FOOD SAFETY AND QUALITY PRACTICUM</w:t>
      </w:r>
    </w:p>
    <w:p w14:paraId="24B566F9" w14:textId="77777777" w:rsidR="0031008F" w:rsidRPr="0031008F" w:rsidRDefault="0031008F" w:rsidP="0031008F">
      <w:pPr>
        <w:autoSpaceDE w:val="0"/>
        <w:autoSpaceDN w:val="0"/>
        <w:adjustRightInd w:val="0"/>
        <w:jc w:val="center"/>
        <w:rPr>
          <w:rFonts w:ascii="Arial" w:eastAsiaTheme="minorHAnsi" w:hAnsi="Arial" w:cs="Arial"/>
          <w:b/>
          <w:bCs/>
          <w:color w:val="000000"/>
          <w:sz w:val="26"/>
          <w:szCs w:val="26"/>
        </w:rPr>
      </w:pPr>
      <w:r w:rsidRPr="0031008F">
        <w:rPr>
          <w:rFonts w:ascii="Arial" w:eastAsiaTheme="minorHAnsi" w:hAnsi="Arial" w:cs="Arial"/>
          <w:b/>
          <w:bCs/>
          <w:color w:val="000000"/>
          <w:sz w:val="26"/>
          <w:szCs w:val="26"/>
        </w:rPr>
        <w:t>FOOD SAFETY AND SANITATION PROBLEM IDENTIFICATION</w:t>
      </w:r>
    </w:p>
    <w:p w14:paraId="5E3C30F4" w14:textId="77777777" w:rsidR="0031008F" w:rsidRPr="0031008F" w:rsidRDefault="0031008F" w:rsidP="0031008F">
      <w:pPr>
        <w:autoSpaceDE w:val="0"/>
        <w:autoSpaceDN w:val="0"/>
        <w:adjustRightInd w:val="0"/>
        <w:rPr>
          <w:rFonts w:ascii="Arial" w:eastAsiaTheme="minorHAnsi" w:hAnsi="Arial" w:cs="Arial"/>
          <w:color w:val="000000"/>
        </w:rPr>
      </w:pPr>
    </w:p>
    <w:p w14:paraId="462ED9F5" w14:textId="77777777" w:rsidR="0031008F" w:rsidRPr="0031008F" w:rsidRDefault="0031008F" w:rsidP="0031008F">
      <w:pPr>
        <w:autoSpaceDE w:val="0"/>
        <w:autoSpaceDN w:val="0"/>
        <w:adjustRightInd w:val="0"/>
        <w:rPr>
          <w:rFonts w:eastAsiaTheme="minorHAnsi"/>
          <w:color w:val="000000"/>
        </w:rPr>
      </w:pPr>
      <w:bookmarkStart w:id="2" w:name="_Hlk68795639"/>
      <w:r w:rsidRPr="0031008F">
        <w:rPr>
          <w:rFonts w:eastAsiaTheme="minorHAnsi"/>
          <w:color w:val="000000"/>
        </w:rPr>
        <w:t>FFA CHAPTER ____________________________________________</w:t>
      </w:r>
    </w:p>
    <w:p w14:paraId="0E6C5344" w14:textId="77777777" w:rsidR="0031008F" w:rsidRPr="0031008F" w:rsidRDefault="0031008F" w:rsidP="0031008F">
      <w:pPr>
        <w:autoSpaceDE w:val="0"/>
        <w:autoSpaceDN w:val="0"/>
        <w:adjustRightInd w:val="0"/>
        <w:rPr>
          <w:rFonts w:eastAsiaTheme="minorHAnsi"/>
          <w:color w:val="000000"/>
        </w:rPr>
      </w:pPr>
    </w:p>
    <w:p w14:paraId="6CC30136" w14:textId="77777777" w:rsidR="0031008F" w:rsidRPr="0031008F" w:rsidRDefault="0031008F" w:rsidP="0031008F">
      <w:pPr>
        <w:autoSpaceDE w:val="0"/>
        <w:autoSpaceDN w:val="0"/>
        <w:adjustRightInd w:val="0"/>
        <w:rPr>
          <w:rFonts w:eastAsiaTheme="minorHAnsi"/>
          <w:color w:val="000000"/>
        </w:rPr>
      </w:pPr>
      <w:r w:rsidRPr="0031008F">
        <w:rPr>
          <w:rFonts w:eastAsiaTheme="minorHAnsi"/>
          <w:color w:val="000000"/>
        </w:rPr>
        <w:t>TEAM MEMBER NAME ____________________________________</w:t>
      </w:r>
    </w:p>
    <w:bookmarkEnd w:id="2"/>
    <w:p w14:paraId="10126696" w14:textId="77777777" w:rsidR="0031008F" w:rsidRPr="0031008F" w:rsidRDefault="0031008F" w:rsidP="0031008F">
      <w:pPr>
        <w:autoSpaceDE w:val="0"/>
        <w:autoSpaceDN w:val="0"/>
        <w:adjustRightInd w:val="0"/>
        <w:rPr>
          <w:rFonts w:ascii="Arial" w:eastAsiaTheme="minorHAnsi" w:hAnsi="Arial" w:cs="Arial"/>
          <w:color w:val="000000"/>
        </w:rPr>
      </w:pPr>
    </w:p>
    <w:p w14:paraId="2CF6469C"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Each team member will individually observe 10 actual photos of different food processing or</w:t>
      </w:r>
    </w:p>
    <w:p w14:paraId="7EFF9866"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 xml:space="preserve">handling situations, which </w:t>
      </w:r>
      <w:r w:rsidRPr="0031008F">
        <w:rPr>
          <w:rFonts w:ascii="Arial" w:eastAsiaTheme="minorHAnsi" w:hAnsi="Arial" w:cs="Arial"/>
          <w:b/>
          <w:bCs/>
          <w:color w:val="000000"/>
        </w:rPr>
        <w:t xml:space="preserve">MAY OR MAY NOT </w:t>
      </w:r>
      <w:r w:rsidRPr="0031008F">
        <w:rPr>
          <w:rFonts w:ascii="Arial" w:eastAsiaTheme="minorHAnsi" w:hAnsi="Arial" w:cs="Arial"/>
          <w:color w:val="000000"/>
        </w:rPr>
        <w:t>show an actual or potential food safety and/or</w:t>
      </w:r>
    </w:p>
    <w:p w14:paraId="2E867711"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 xml:space="preserve">sanitation problem. </w:t>
      </w:r>
    </w:p>
    <w:p w14:paraId="7792A44F" w14:textId="77777777" w:rsidR="0031008F" w:rsidRPr="0031008F" w:rsidRDefault="0031008F" w:rsidP="0031008F">
      <w:pPr>
        <w:autoSpaceDE w:val="0"/>
        <w:autoSpaceDN w:val="0"/>
        <w:adjustRightInd w:val="0"/>
        <w:rPr>
          <w:rFonts w:ascii="Arial" w:eastAsiaTheme="minorHAnsi" w:hAnsi="Arial" w:cs="Arial"/>
          <w:color w:val="000000"/>
        </w:rPr>
      </w:pPr>
    </w:p>
    <w:p w14:paraId="4FB6626F"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Good Manufacturing Practices (GMP) or Good Retail Practices (GRP) problems, including food handling or food plant/food service facility and personnel, may or may not be shown in these photos.</w:t>
      </w:r>
    </w:p>
    <w:p w14:paraId="22EB205B" w14:textId="77777777" w:rsidR="0031008F" w:rsidRPr="0031008F" w:rsidRDefault="0031008F" w:rsidP="0031008F">
      <w:pPr>
        <w:autoSpaceDE w:val="0"/>
        <w:autoSpaceDN w:val="0"/>
        <w:adjustRightInd w:val="0"/>
        <w:rPr>
          <w:rFonts w:ascii="Arial" w:eastAsiaTheme="minorHAnsi" w:hAnsi="Arial" w:cs="Arial"/>
          <w:color w:val="000000"/>
        </w:rPr>
      </w:pPr>
    </w:p>
    <w:p w14:paraId="31450958" w14:textId="77777777" w:rsidR="0031008F" w:rsidRPr="0031008F" w:rsidRDefault="0031008F" w:rsidP="0031008F">
      <w:pPr>
        <w:autoSpaceDE w:val="0"/>
        <w:autoSpaceDN w:val="0"/>
        <w:adjustRightInd w:val="0"/>
        <w:rPr>
          <w:rFonts w:ascii="Arial" w:eastAsiaTheme="minorHAnsi" w:hAnsi="Arial" w:cs="Arial"/>
          <w:color w:val="000000"/>
        </w:rPr>
      </w:pPr>
      <w:r w:rsidRPr="0031008F">
        <w:rPr>
          <w:rFonts w:ascii="Arial" w:eastAsiaTheme="minorHAnsi" w:hAnsi="Arial" w:cs="Arial"/>
          <w:color w:val="000000"/>
        </w:rPr>
        <w:t>Study the photos carefully. Each photo should only require approximately 1-2 minutes to observe and write your answers. Please be brief and print clearly. You may move ahead to another photo when you complete one, but only one team member at a time may be at a single photo. No talking amongst team members is allowed.</w:t>
      </w:r>
    </w:p>
    <w:p w14:paraId="408436FB" w14:textId="77777777" w:rsidR="0031008F" w:rsidRPr="0031008F" w:rsidRDefault="0031008F" w:rsidP="0031008F">
      <w:pPr>
        <w:autoSpaceDE w:val="0"/>
        <w:autoSpaceDN w:val="0"/>
        <w:adjustRightInd w:val="0"/>
        <w:rPr>
          <w:rFonts w:ascii="Arial" w:eastAsiaTheme="minorHAnsi" w:hAnsi="Arial" w:cs="Arial"/>
          <w:color w:val="FF0000"/>
        </w:rPr>
      </w:pPr>
    </w:p>
    <w:p w14:paraId="2B3E1600"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There are two questions for each photo, and responses to each photo will count a total of 10</w:t>
      </w:r>
    </w:p>
    <w:p w14:paraId="07DEB72D"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points for a maximum score of 100 points for this component of the practicum.</w:t>
      </w:r>
    </w:p>
    <w:p w14:paraId="0625DD2B"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 xml:space="preserve"> On the first question of each photo, you must choose only one answer, YES or NO. </w:t>
      </w:r>
    </w:p>
    <w:p w14:paraId="75A2675A" w14:textId="77777777" w:rsidR="0031008F" w:rsidRPr="0031008F" w:rsidRDefault="0031008F" w:rsidP="0031008F">
      <w:pPr>
        <w:autoSpaceDE w:val="0"/>
        <w:autoSpaceDN w:val="0"/>
        <w:adjustRightInd w:val="0"/>
        <w:rPr>
          <w:rFonts w:ascii="Arial" w:eastAsiaTheme="minorHAnsi" w:hAnsi="Arial" w:cs="Arial"/>
          <w:b/>
          <w:color w:val="FF0000"/>
        </w:rPr>
      </w:pPr>
    </w:p>
    <w:p w14:paraId="7263D264"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 xml:space="preserve">If the correct response is "YES", it will count 5 points, and you will then answer the second question for the photo.  A correct answer for second question will also count 5 points. </w:t>
      </w:r>
    </w:p>
    <w:p w14:paraId="7A8B3957" w14:textId="77777777" w:rsidR="0031008F" w:rsidRPr="0031008F" w:rsidRDefault="0031008F" w:rsidP="0031008F">
      <w:pPr>
        <w:autoSpaceDE w:val="0"/>
        <w:autoSpaceDN w:val="0"/>
        <w:adjustRightInd w:val="0"/>
        <w:rPr>
          <w:rFonts w:ascii="Arial" w:eastAsiaTheme="minorHAnsi" w:hAnsi="Arial" w:cs="Arial"/>
          <w:b/>
          <w:color w:val="FF0000"/>
        </w:rPr>
      </w:pPr>
    </w:p>
    <w:p w14:paraId="4A23B7EA" w14:textId="77777777" w:rsidR="0031008F" w:rsidRPr="0031008F" w:rsidRDefault="0031008F" w:rsidP="0031008F">
      <w:pPr>
        <w:autoSpaceDE w:val="0"/>
        <w:autoSpaceDN w:val="0"/>
        <w:adjustRightInd w:val="0"/>
        <w:rPr>
          <w:rFonts w:ascii="Arial" w:eastAsiaTheme="minorHAnsi" w:hAnsi="Arial" w:cs="Arial"/>
          <w:b/>
          <w:color w:val="FF0000"/>
        </w:rPr>
      </w:pPr>
      <w:r w:rsidRPr="0031008F">
        <w:rPr>
          <w:rFonts w:ascii="Arial" w:eastAsiaTheme="minorHAnsi" w:hAnsi="Arial" w:cs="Arial"/>
          <w:b/>
          <w:color w:val="FF0000"/>
        </w:rPr>
        <w:t>Alternatively, if the correct response to the first question is "NO", it will count 10 points, since there would not be a response for the second question.</w:t>
      </w:r>
    </w:p>
    <w:p w14:paraId="575368D8" w14:textId="2A84BF0C" w:rsidR="0031008F" w:rsidRDefault="0031008F" w:rsidP="0031008F">
      <w:pPr>
        <w:autoSpaceDE w:val="0"/>
        <w:autoSpaceDN w:val="0"/>
        <w:adjustRightInd w:val="0"/>
        <w:rPr>
          <w:rFonts w:eastAsiaTheme="minorHAnsi"/>
          <w:color w:val="000000"/>
        </w:rPr>
      </w:pPr>
    </w:p>
    <w:p w14:paraId="41A1F62B" w14:textId="7DDA45AF" w:rsidR="00FA56E9" w:rsidRDefault="00FA56E9" w:rsidP="0031008F">
      <w:pPr>
        <w:autoSpaceDE w:val="0"/>
        <w:autoSpaceDN w:val="0"/>
        <w:adjustRightInd w:val="0"/>
        <w:rPr>
          <w:rFonts w:eastAsiaTheme="minorHAnsi"/>
          <w:color w:val="000000"/>
        </w:rPr>
      </w:pPr>
    </w:p>
    <w:p w14:paraId="39B05544" w14:textId="3CC3F3EF" w:rsidR="00FA56E9" w:rsidRDefault="00FA56E9" w:rsidP="0031008F">
      <w:pPr>
        <w:autoSpaceDE w:val="0"/>
        <w:autoSpaceDN w:val="0"/>
        <w:adjustRightInd w:val="0"/>
        <w:rPr>
          <w:rFonts w:eastAsiaTheme="minorHAnsi"/>
          <w:color w:val="000000"/>
        </w:rPr>
      </w:pPr>
    </w:p>
    <w:p w14:paraId="4471F6AF" w14:textId="63116FC3" w:rsidR="00FA56E9" w:rsidRDefault="00FA56E9" w:rsidP="0031008F">
      <w:pPr>
        <w:autoSpaceDE w:val="0"/>
        <w:autoSpaceDN w:val="0"/>
        <w:adjustRightInd w:val="0"/>
        <w:rPr>
          <w:rFonts w:eastAsiaTheme="minorHAnsi"/>
          <w:color w:val="000000"/>
        </w:rPr>
      </w:pPr>
    </w:p>
    <w:p w14:paraId="2EF98407" w14:textId="354AC182" w:rsidR="00FA56E9" w:rsidRDefault="00FA56E9" w:rsidP="0031008F">
      <w:pPr>
        <w:autoSpaceDE w:val="0"/>
        <w:autoSpaceDN w:val="0"/>
        <w:adjustRightInd w:val="0"/>
        <w:rPr>
          <w:rFonts w:eastAsiaTheme="minorHAnsi"/>
          <w:color w:val="000000"/>
        </w:rPr>
      </w:pPr>
    </w:p>
    <w:p w14:paraId="0FEE5E36" w14:textId="46A10A1E" w:rsidR="00FA56E9" w:rsidRDefault="00FA56E9" w:rsidP="0031008F">
      <w:pPr>
        <w:autoSpaceDE w:val="0"/>
        <w:autoSpaceDN w:val="0"/>
        <w:adjustRightInd w:val="0"/>
        <w:rPr>
          <w:rFonts w:eastAsiaTheme="minorHAnsi"/>
          <w:color w:val="000000"/>
        </w:rPr>
      </w:pPr>
    </w:p>
    <w:p w14:paraId="2B0E0C33" w14:textId="54F6B833" w:rsidR="00FA56E9" w:rsidRDefault="00FA56E9" w:rsidP="0031008F">
      <w:pPr>
        <w:autoSpaceDE w:val="0"/>
        <w:autoSpaceDN w:val="0"/>
        <w:adjustRightInd w:val="0"/>
        <w:rPr>
          <w:rFonts w:eastAsiaTheme="minorHAnsi"/>
          <w:color w:val="000000"/>
        </w:rPr>
      </w:pPr>
    </w:p>
    <w:p w14:paraId="180554CC" w14:textId="1F92C88A" w:rsidR="00FA56E9" w:rsidRDefault="00FA56E9" w:rsidP="0031008F">
      <w:pPr>
        <w:autoSpaceDE w:val="0"/>
        <w:autoSpaceDN w:val="0"/>
        <w:adjustRightInd w:val="0"/>
        <w:rPr>
          <w:rFonts w:eastAsiaTheme="minorHAnsi"/>
          <w:color w:val="000000"/>
        </w:rPr>
      </w:pPr>
    </w:p>
    <w:p w14:paraId="5D2412F9" w14:textId="4BF8C72D" w:rsidR="00FA56E9" w:rsidRDefault="00FA56E9" w:rsidP="0031008F">
      <w:pPr>
        <w:autoSpaceDE w:val="0"/>
        <w:autoSpaceDN w:val="0"/>
        <w:adjustRightInd w:val="0"/>
        <w:rPr>
          <w:rFonts w:eastAsiaTheme="minorHAnsi"/>
          <w:color w:val="000000"/>
        </w:rPr>
      </w:pPr>
    </w:p>
    <w:p w14:paraId="21FDF8B1" w14:textId="273A74FF" w:rsidR="00FA56E9" w:rsidRDefault="00FA56E9" w:rsidP="0031008F">
      <w:pPr>
        <w:autoSpaceDE w:val="0"/>
        <w:autoSpaceDN w:val="0"/>
        <w:adjustRightInd w:val="0"/>
        <w:rPr>
          <w:rFonts w:eastAsiaTheme="minorHAnsi"/>
          <w:color w:val="000000"/>
        </w:rPr>
      </w:pPr>
    </w:p>
    <w:p w14:paraId="08A7142F" w14:textId="0CBE15BC" w:rsidR="00FA56E9" w:rsidRDefault="00FA56E9" w:rsidP="0031008F">
      <w:pPr>
        <w:autoSpaceDE w:val="0"/>
        <w:autoSpaceDN w:val="0"/>
        <w:adjustRightInd w:val="0"/>
        <w:rPr>
          <w:rFonts w:eastAsiaTheme="minorHAnsi"/>
          <w:color w:val="000000"/>
        </w:rPr>
      </w:pPr>
    </w:p>
    <w:p w14:paraId="73548BC9" w14:textId="0D838A98" w:rsidR="00FA56E9" w:rsidRDefault="00FA56E9" w:rsidP="0031008F">
      <w:pPr>
        <w:autoSpaceDE w:val="0"/>
        <w:autoSpaceDN w:val="0"/>
        <w:adjustRightInd w:val="0"/>
        <w:rPr>
          <w:rFonts w:eastAsiaTheme="minorHAnsi"/>
          <w:color w:val="000000"/>
        </w:rPr>
      </w:pPr>
    </w:p>
    <w:p w14:paraId="0A68A457" w14:textId="6B755D24" w:rsidR="00FA56E9" w:rsidRDefault="00FA56E9" w:rsidP="0031008F">
      <w:pPr>
        <w:autoSpaceDE w:val="0"/>
        <w:autoSpaceDN w:val="0"/>
        <w:adjustRightInd w:val="0"/>
        <w:rPr>
          <w:rFonts w:eastAsiaTheme="minorHAnsi"/>
          <w:color w:val="000000"/>
        </w:rPr>
      </w:pPr>
    </w:p>
    <w:p w14:paraId="10832F7C" w14:textId="13C14FD6" w:rsidR="00FA56E9" w:rsidRDefault="00FA56E9" w:rsidP="0031008F">
      <w:pPr>
        <w:autoSpaceDE w:val="0"/>
        <w:autoSpaceDN w:val="0"/>
        <w:adjustRightInd w:val="0"/>
        <w:rPr>
          <w:rFonts w:eastAsiaTheme="minorHAnsi"/>
          <w:color w:val="000000"/>
        </w:rPr>
      </w:pPr>
    </w:p>
    <w:p w14:paraId="7A208986" w14:textId="4D48D024" w:rsidR="00FA56E9" w:rsidRDefault="00FA56E9" w:rsidP="0031008F">
      <w:pPr>
        <w:autoSpaceDE w:val="0"/>
        <w:autoSpaceDN w:val="0"/>
        <w:adjustRightInd w:val="0"/>
        <w:rPr>
          <w:rFonts w:eastAsiaTheme="minorHAnsi"/>
          <w:color w:val="000000"/>
        </w:rPr>
      </w:pPr>
    </w:p>
    <w:p w14:paraId="7D65D5A8" w14:textId="46C29367" w:rsidR="00FA56E9" w:rsidRDefault="00FA56E9" w:rsidP="0031008F">
      <w:pPr>
        <w:autoSpaceDE w:val="0"/>
        <w:autoSpaceDN w:val="0"/>
        <w:adjustRightInd w:val="0"/>
        <w:rPr>
          <w:rFonts w:eastAsiaTheme="minorHAnsi"/>
          <w:color w:val="000000"/>
        </w:rPr>
      </w:pPr>
    </w:p>
    <w:p w14:paraId="319DBC8C" w14:textId="0B571071" w:rsidR="00FA56E9" w:rsidRDefault="00FA56E9" w:rsidP="0031008F">
      <w:pPr>
        <w:autoSpaceDE w:val="0"/>
        <w:autoSpaceDN w:val="0"/>
        <w:adjustRightInd w:val="0"/>
        <w:rPr>
          <w:rFonts w:eastAsiaTheme="minorHAnsi"/>
          <w:color w:val="000000"/>
        </w:rPr>
      </w:pPr>
    </w:p>
    <w:p w14:paraId="261E80C4" w14:textId="7B3E9E24" w:rsidR="00FA56E9" w:rsidRDefault="00FA56E9" w:rsidP="0031008F">
      <w:pPr>
        <w:autoSpaceDE w:val="0"/>
        <w:autoSpaceDN w:val="0"/>
        <w:adjustRightInd w:val="0"/>
        <w:rPr>
          <w:rFonts w:eastAsiaTheme="minorHAnsi"/>
          <w:color w:val="000000"/>
        </w:rPr>
      </w:pPr>
    </w:p>
    <w:p w14:paraId="2C45BB19" w14:textId="0A2776D7" w:rsidR="00FA56E9" w:rsidRDefault="00FA56E9" w:rsidP="0031008F">
      <w:pPr>
        <w:autoSpaceDE w:val="0"/>
        <w:autoSpaceDN w:val="0"/>
        <w:adjustRightInd w:val="0"/>
        <w:rPr>
          <w:rFonts w:eastAsiaTheme="minorHAnsi"/>
          <w:color w:val="000000"/>
        </w:rPr>
      </w:pPr>
    </w:p>
    <w:p w14:paraId="2706D7E5" w14:textId="4C953219" w:rsidR="00FA56E9" w:rsidRDefault="00FA56E9" w:rsidP="0031008F">
      <w:pPr>
        <w:autoSpaceDE w:val="0"/>
        <w:autoSpaceDN w:val="0"/>
        <w:adjustRightInd w:val="0"/>
        <w:rPr>
          <w:rFonts w:eastAsiaTheme="minorHAnsi"/>
          <w:color w:val="000000"/>
        </w:rPr>
      </w:pPr>
    </w:p>
    <w:p w14:paraId="12AFD4FB" w14:textId="7E8A6A3C" w:rsidR="00FA56E9" w:rsidRDefault="00FA56E9" w:rsidP="0031008F">
      <w:pPr>
        <w:autoSpaceDE w:val="0"/>
        <w:autoSpaceDN w:val="0"/>
        <w:adjustRightInd w:val="0"/>
        <w:rPr>
          <w:rFonts w:eastAsiaTheme="minorHAnsi"/>
          <w:color w:val="000000"/>
        </w:rPr>
      </w:pPr>
    </w:p>
    <w:p w14:paraId="1F1A83D3" w14:textId="573FEB3A" w:rsidR="00FA56E9" w:rsidRDefault="00FA56E9" w:rsidP="0031008F">
      <w:pPr>
        <w:autoSpaceDE w:val="0"/>
        <w:autoSpaceDN w:val="0"/>
        <w:adjustRightInd w:val="0"/>
        <w:rPr>
          <w:rFonts w:eastAsiaTheme="minorHAnsi"/>
          <w:color w:val="000000"/>
        </w:rPr>
      </w:pPr>
    </w:p>
    <w:p w14:paraId="4A2FE50A" w14:textId="77777777" w:rsidR="00FA56E9" w:rsidRDefault="00FA56E9" w:rsidP="0031008F">
      <w:pPr>
        <w:autoSpaceDE w:val="0"/>
        <w:autoSpaceDN w:val="0"/>
        <w:adjustRightInd w:val="0"/>
        <w:rPr>
          <w:rFonts w:eastAsiaTheme="minorHAnsi"/>
          <w:color w:val="000000"/>
        </w:rPr>
      </w:pPr>
    </w:p>
    <w:p w14:paraId="54E1515D" w14:textId="6D9AF58F" w:rsidR="00FA56E9" w:rsidRPr="00FA56E9" w:rsidRDefault="00FA56E9" w:rsidP="00FA56E9">
      <w:pPr>
        <w:autoSpaceDE w:val="0"/>
        <w:autoSpaceDN w:val="0"/>
        <w:adjustRightInd w:val="0"/>
        <w:rPr>
          <w:rFonts w:eastAsiaTheme="minorHAnsi"/>
          <w:color w:val="000000"/>
          <w:sz w:val="36"/>
          <w:szCs w:val="36"/>
        </w:rPr>
      </w:pPr>
      <w:r w:rsidRPr="00FA56E9">
        <w:rPr>
          <w:rFonts w:eastAsiaTheme="minorHAnsi"/>
          <w:color w:val="000000"/>
          <w:sz w:val="36"/>
          <w:szCs w:val="36"/>
        </w:rPr>
        <w:lastRenderedPageBreak/>
        <w:t>FFA CHAPTER</w:t>
      </w:r>
      <w:r>
        <w:rPr>
          <w:rFonts w:eastAsiaTheme="minorHAnsi"/>
          <w:color w:val="000000"/>
          <w:sz w:val="36"/>
          <w:szCs w:val="36"/>
        </w:rPr>
        <w:t xml:space="preserve"> NAME and ID #</w:t>
      </w:r>
      <w:r w:rsidRPr="00FA56E9">
        <w:rPr>
          <w:rFonts w:eastAsiaTheme="minorHAnsi"/>
          <w:color w:val="000000"/>
          <w:sz w:val="36"/>
          <w:szCs w:val="36"/>
        </w:rPr>
        <w:t>________________________________</w:t>
      </w:r>
    </w:p>
    <w:p w14:paraId="62FB4C6D" w14:textId="77777777" w:rsidR="00FA56E9" w:rsidRPr="00FA56E9" w:rsidRDefault="00FA56E9" w:rsidP="00FA56E9">
      <w:pPr>
        <w:autoSpaceDE w:val="0"/>
        <w:autoSpaceDN w:val="0"/>
        <w:adjustRightInd w:val="0"/>
        <w:rPr>
          <w:rFonts w:eastAsiaTheme="minorHAnsi"/>
          <w:color w:val="000000"/>
          <w:sz w:val="36"/>
          <w:szCs w:val="36"/>
        </w:rPr>
      </w:pPr>
    </w:p>
    <w:p w14:paraId="5DAFE429" w14:textId="5C8C42EC" w:rsidR="00FA56E9" w:rsidRPr="00FA56E9" w:rsidRDefault="00FA56E9" w:rsidP="00FA56E9">
      <w:pPr>
        <w:autoSpaceDE w:val="0"/>
        <w:autoSpaceDN w:val="0"/>
        <w:adjustRightInd w:val="0"/>
        <w:rPr>
          <w:rFonts w:eastAsiaTheme="minorHAnsi"/>
          <w:color w:val="000000"/>
          <w:sz w:val="36"/>
          <w:szCs w:val="36"/>
        </w:rPr>
      </w:pPr>
      <w:r w:rsidRPr="00FA56E9">
        <w:rPr>
          <w:rFonts w:eastAsiaTheme="minorHAnsi"/>
          <w:color w:val="000000"/>
          <w:sz w:val="36"/>
          <w:szCs w:val="36"/>
        </w:rPr>
        <w:t xml:space="preserve">TEAM MEMBER NAME </w:t>
      </w:r>
      <w:r>
        <w:rPr>
          <w:rFonts w:eastAsiaTheme="minorHAnsi"/>
          <w:color w:val="000000"/>
          <w:sz w:val="36"/>
          <w:szCs w:val="36"/>
        </w:rPr>
        <w:t>and ID #</w:t>
      </w:r>
      <w:r w:rsidRPr="00FA56E9">
        <w:rPr>
          <w:rFonts w:eastAsiaTheme="minorHAnsi"/>
          <w:color w:val="000000"/>
          <w:sz w:val="36"/>
          <w:szCs w:val="36"/>
        </w:rPr>
        <w:t>______________________________</w:t>
      </w:r>
    </w:p>
    <w:p w14:paraId="71085CB0" w14:textId="77777777" w:rsidR="00FA56E9" w:rsidRPr="00FA56E9" w:rsidRDefault="00FA56E9" w:rsidP="0031008F">
      <w:pPr>
        <w:autoSpaceDE w:val="0"/>
        <w:autoSpaceDN w:val="0"/>
        <w:adjustRightInd w:val="0"/>
        <w:rPr>
          <w:rFonts w:eastAsiaTheme="minorHAnsi"/>
          <w:color w:val="000000"/>
          <w:sz w:val="36"/>
          <w:szCs w:val="36"/>
        </w:rPr>
      </w:pPr>
    </w:p>
    <w:p w14:paraId="35EA0255" w14:textId="77777777" w:rsidR="0031008F" w:rsidRPr="0031008F" w:rsidRDefault="0031008F" w:rsidP="0031008F">
      <w:pPr>
        <w:autoSpaceDE w:val="0"/>
        <w:autoSpaceDN w:val="0"/>
        <w:adjustRightInd w:val="0"/>
        <w:rPr>
          <w:rFonts w:eastAsiaTheme="minorHAnsi"/>
          <w:color w:val="000000"/>
        </w:rPr>
      </w:pPr>
    </w:p>
    <w:p w14:paraId="6D6844E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1 </w:t>
      </w:r>
      <w:r w:rsidRPr="0031008F">
        <w:rPr>
          <w:rFonts w:ascii="Arial" w:eastAsiaTheme="minorHAnsi" w:hAnsi="Arial" w:cs="Arial"/>
          <w:color w:val="000000"/>
          <w:sz w:val="20"/>
          <w:szCs w:val="20"/>
        </w:rPr>
        <w:t>– The food company should be cited by food inspectors for a sanitation and/or food safety problem?</w:t>
      </w:r>
    </w:p>
    <w:p w14:paraId="542748F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02266A9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6D50F29"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06B3509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28289B2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2 </w:t>
      </w:r>
      <w:r w:rsidRPr="0031008F">
        <w:rPr>
          <w:rFonts w:ascii="Arial" w:eastAsiaTheme="minorHAnsi" w:hAnsi="Arial" w:cs="Arial"/>
          <w:color w:val="000000"/>
          <w:sz w:val="20"/>
          <w:szCs w:val="20"/>
        </w:rPr>
        <w:t>– The food company should be cited by food inspectors for a sanitation and/or food safety problem?</w:t>
      </w:r>
    </w:p>
    <w:p w14:paraId="38D44A1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432BD71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______</w:t>
      </w:r>
    </w:p>
    <w:p w14:paraId="03E7225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551D11A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573C5B9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3 </w:t>
      </w:r>
      <w:r w:rsidRPr="0031008F">
        <w:rPr>
          <w:rFonts w:ascii="Arial" w:eastAsiaTheme="minorHAnsi" w:hAnsi="Arial" w:cs="Arial"/>
          <w:color w:val="000000"/>
          <w:sz w:val="20"/>
          <w:szCs w:val="20"/>
        </w:rPr>
        <w:t>– The food company should be cited by food inspectors for a sanitation and/or food safety problem?</w:t>
      </w:r>
    </w:p>
    <w:p w14:paraId="4193653C"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w:t>
      </w:r>
    </w:p>
    <w:p w14:paraId="4E9F8869"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59410746"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2EC0EE2F"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3A7E4E2D"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4 </w:t>
      </w:r>
      <w:r w:rsidRPr="0031008F">
        <w:rPr>
          <w:rFonts w:ascii="Arial" w:eastAsiaTheme="minorHAnsi" w:hAnsi="Arial" w:cs="Arial"/>
          <w:color w:val="000000"/>
          <w:sz w:val="20"/>
          <w:szCs w:val="20"/>
        </w:rPr>
        <w:t>– The food company should be cited by food inspectors for a sanitation and/or food safety problem?</w:t>
      </w:r>
    </w:p>
    <w:p w14:paraId="1A89EAA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37FC5F3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67DC8FB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1381A903"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703D898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5 </w:t>
      </w:r>
      <w:r w:rsidRPr="0031008F">
        <w:rPr>
          <w:rFonts w:ascii="Arial" w:eastAsiaTheme="minorHAnsi" w:hAnsi="Arial" w:cs="Arial"/>
          <w:color w:val="000000"/>
          <w:sz w:val="20"/>
          <w:szCs w:val="20"/>
        </w:rPr>
        <w:t>– The food company should be cited by food inspectors for a sanitation and/or food safety problem?</w:t>
      </w:r>
    </w:p>
    <w:p w14:paraId="03D26ED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3AF303C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______</w:t>
      </w:r>
    </w:p>
    <w:p w14:paraId="17E3A7D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13AA4A02"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6E5E7FA"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3D010C9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6 </w:t>
      </w:r>
      <w:r w:rsidRPr="0031008F">
        <w:rPr>
          <w:rFonts w:ascii="Arial" w:eastAsiaTheme="minorHAnsi" w:hAnsi="Arial" w:cs="Arial"/>
          <w:color w:val="000000"/>
          <w:sz w:val="20"/>
          <w:szCs w:val="20"/>
        </w:rPr>
        <w:t>– The food company should be cited by food inspectors for a sanitation and/or food safety problem?</w:t>
      </w:r>
    </w:p>
    <w:p w14:paraId="6C4D654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7033663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7EE5AEA3"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4C698EE3"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89B750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7 </w:t>
      </w:r>
      <w:r w:rsidRPr="0031008F">
        <w:rPr>
          <w:rFonts w:ascii="Arial" w:eastAsiaTheme="minorHAnsi" w:hAnsi="Arial" w:cs="Arial"/>
          <w:color w:val="000000"/>
          <w:sz w:val="20"/>
          <w:szCs w:val="20"/>
        </w:rPr>
        <w:t>– The food company should be cited by food inspectors for a sanitation and/or food safety problem?</w:t>
      </w:r>
    </w:p>
    <w:p w14:paraId="4EE664B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77B2970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958932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76120E37"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2DB84606"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8 </w:t>
      </w:r>
      <w:r w:rsidRPr="0031008F">
        <w:rPr>
          <w:rFonts w:ascii="Arial" w:eastAsiaTheme="minorHAnsi" w:hAnsi="Arial" w:cs="Arial"/>
          <w:color w:val="000000"/>
          <w:sz w:val="20"/>
          <w:szCs w:val="20"/>
        </w:rPr>
        <w:t>– The food company should be cited by food inspectors for a sanitation and/or food safety problem?</w:t>
      </w:r>
    </w:p>
    <w:p w14:paraId="11631957"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21CFEB2F"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407E35F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44E991BC"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4F88B1F0"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9 </w:t>
      </w:r>
      <w:r w:rsidRPr="0031008F">
        <w:rPr>
          <w:rFonts w:ascii="Arial" w:eastAsiaTheme="minorHAnsi" w:hAnsi="Arial" w:cs="Arial"/>
          <w:color w:val="000000"/>
          <w:sz w:val="20"/>
          <w:szCs w:val="20"/>
        </w:rPr>
        <w:t>– The food company should be cited by food inspectors for a sanitation and/or food safety problem?</w:t>
      </w:r>
    </w:p>
    <w:p w14:paraId="4A1F1975"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1a) Yes _____ 1b) No ______</w:t>
      </w:r>
    </w:p>
    <w:p w14:paraId="26206C1B"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44E0100A"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_________________________________________________________________________________________</w:t>
      </w:r>
    </w:p>
    <w:p w14:paraId="62D42D5E" w14:textId="77777777" w:rsidR="0031008F" w:rsidRPr="0031008F" w:rsidRDefault="0031008F" w:rsidP="0031008F">
      <w:pPr>
        <w:autoSpaceDE w:val="0"/>
        <w:autoSpaceDN w:val="0"/>
        <w:adjustRightInd w:val="0"/>
        <w:rPr>
          <w:rFonts w:ascii="Arial" w:eastAsiaTheme="minorHAnsi" w:hAnsi="Arial" w:cs="Arial"/>
          <w:b/>
          <w:bCs/>
          <w:color w:val="000000"/>
          <w:sz w:val="20"/>
          <w:szCs w:val="20"/>
        </w:rPr>
      </w:pPr>
    </w:p>
    <w:p w14:paraId="00DD51E8"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b/>
          <w:bCs/>
          <w:color w:val="000000"/>
          <w:sz w:val="20"/>
          <w:szCs w:val="20"/>
        </w:rPr>
        <w:t xml:space="preserve">PHOTO # 10 </w:t>
      </w:r>
      <w:r w:rsidRPr="0031008F">
        <w:rPr>
          <w:rFonts w:ascii="Arial" w:eastAsiaTheme="minorHAnsi" w:hAnsi="Arial" w:cs="Arial"/>
          <w:color w:val="000000"/>
          <w:sz w:val="20"/>
          <w:szCs w:val="20"/>
        </w:rPr>
        <w:t>– The food company should be cited by food inspectors for a sanitation and/or food safety</w:t>
      </w:r>
    </w:p>
    <w:p w14:paraId="459BF431" w14:textId="77777777" w:rsidR="0031008F" w:rsidRPr="0031008F" w:rsidRDefault="0031008F" w:rsidP="0031008F">
      <w:pPr>
        <w:autoSpaceDE w:val="0"/>
        <w:autoSpaceDN w:val="0"/>
        <w:adjustRightInd w:val="0"/>
        <w:rPr>
          <w:rFonts w:ascii="Arial" w:eastAsiaTheme="minorHAnsi" w:hAnsi="Arial" w:cs="Arial"/>
          <w:color w:val="000000"/>
          <w:sz w:val="20"/>
          <w:szCs w:val="20"/>
        </w:rPr>
      </w:pPr>
      <w:r w:rsidRPr="0031008F">
        <w:rPr>
          <w:rFonts w:ascii="Arial" w:eastAsiaTheme="minorHAnsi" w:hAnsi="Arial" w:cs="Arial"/>
          <w:color w:val="000000"/>
          <w:sz w:val="20"/>
          <w:szCs w:val="20"/>
        </w:rPr>
        <w:t>problem? 1a) Yes _____ 1b) No ______</w:t>
      </w:r>
    </w:p>
    <w:p w14:paraId="0AF3DD83" w14:textId="77777777" w:rsidR="0031008F" w:rsidRPr="0031008F" w:rsidRDefault="0031008F" w:rsidP="0031008F">
      <w:pPr>
        <w:spacing w:after="200" w:line="276" w:lineRule="auto"/>
        <w:rPr>
          <w:rFonts w:ascii="Book Antiqua" w:eastAsiaTheme="minorHAnsi" w:hAnsi="Book Antiqua" w:cstheme="minorBidi"/>
          <w:szCs w:val="22"/>
        </w:rPr>
      </w:pPr>
      <w:r w:rsidRPr="0031008F">
        <w:rPr>
          <w:rFonts w:ascii="Arial" w:eastAsiaTheme="minorHAnsi" w:hAnsi="Arial" w:cs="Arial"/>
          <w:color w:val="000000"/>
          <w:sz w:val="20"/>
          <w:szCs w:val="20"/>
        </w:rPr>
        <w:t xml:space="preserve">If yes, list the item number that would best apply from the guidelines: </w:t>
      </w:r>
      <w:proofErr w:type="gramStart"/>
      <w:r w:rsidRPr="0031008F">
        <w:rPr>
          <w:rFonts w:ascii="Arial" w:eastAsiaTheme="minorHAnsi" w:hAnsi="Arial" w:cs="Arial"/>
          <w:color w:val="000000"/>
          <w:sz w:val="20"/>
          <w:szCs w:val="20"/>
        </w:rPr>
        <w:t>2)_</w:t>
      </w:r>
      <w:proofErr w:type="gramEnd"/>
      <w:r w:rsidRPr="0031008F">
        <w:rPr>
          <w:rFonts w:ascii="Arial" w:eastAsiaTheme="minorHAnsi" w:hAnsi="Arial" w:cs="Arial"/>
          <w:color w:val="000000"/>
          <w:sz w:val="20"/>
          <w:szCs w:val="20"/>
        </w:rPr>
        <w:t>_____</w:t>
      </w:r>
    </w:p>
    <w:p w14:paraId="150AA125" w14:textId="77777777" w:rsidR="0031008F" w:rsidRPr="00083BB7" w:rsidRDefault="0031008F" w:rsidP="00EC00E8">
      <w:pPr>
        <w:autoSpaceDE w:val="0"/>
        <w:autoSpaceDN w:val="0"/>
        <w:adjustRightInd w:val="0"/>
        <w:rPr>
          <w:rFonts w:ascii="Book Antiqua" w:hAnsi="Book Antiqua" w:cs="Arial"/>
          <w:sz w:val="20"/>
          <w:szCs w:val="20"/>
        </w:rPr>
      </w:pPr>
    </w:p>
    <w:sectPr w:rsidR="0031008F" w:rsidRPr="00083BB7" w:rsidSect="00EC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E8"/>
    <w:rsid w:val="00083BB7"/>
    <w:rsid w:val="0031008F"/>
    <w:rsid w:val="006A0C1A"/>
    <w:rsid w:val="00A64FC6"/>
    <w:rsid w:val="00EC00E8"/>
    <w:rsid w:val="00F92AC0"/>
    <w:rsid w:val="00FA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53F4A"/>
  <w15:docId w15:val="{D26A0666-563D-4860-9CED-5C79317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1364</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Mibank School District</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jjanisch</dc:creator>
  <cp:keywords/>
  <dc:description/>
  <cp:lastModifiedBy>Hall, Clifford</cp:lastModifiedBy>
  <cp:revision>4</cp:revision>
  <cp:lastPrinted>2021-04-08T22:36:00Z</cp:lastPrinted>
  <dcterms:created xsi:type="dcterms:W3CDTF">2021-03-09T02:22:00Z</dcterms:created>
  <dcterms:modified xsi:type="dcterms:W3CDTF">2023-03-28T15:23:00Z</dcterms:modified>
</cp:coreProperties>
</file>